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29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Anexo 2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 xml:space="preserve">FORMULARIO DE PRESENTACIÓN DE PROPUESTAS 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POR LOS PROVEEDORES DE SERVICIOS</w:t>
      </w:r>
      <w:r w:rsidRPr="00000BE3">
        <w:rPr>
          <w:rStyle w:val="Refdenotaalpie"/>
          <w:rFonts w:asciiTheme="minorHAnsi" w:hAnsiTheme="minorHAnsi" w:cs="Calibri"/>
          <w:b/>
          <w:sz w:val="22"/>
          <w:szCs w:val="22"/>
          <w:lang w:val="es-ES_tradnl"/>
        </w:rPr>
        <w:footnoteReference w:id="1"/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000BE3">
        <w:rPr>
          <w:rStyle w:val="Refdenotaalpie"/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)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 xml:space="preserve">Formato: CARTA PARA PRESENTACIÓN DE LA PROPUESTA TÉCNICA 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ind w:left="720" w:hanging="720"/>
        <w:jc w:val="right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[</w:t>
      </w:r>
      <w:r w:rsidRPr="00000BE3">
        <w:rPr>
          <w:rFonts w:asciiTheme="minorHAnsi" w:hAnsiTheme="minorHAnsi" w:cstheme="minorHAnsi"/>
          <w:color w:val="FF0000"/>
          <w:sz w:val="22"/>
          <w:szCs w:val="22"/>
          <w:highlight w:val="cyan"/>
          <w:shd w:val="clear" w:color="auto" w:fill="FFFF00"/>
          <w:lang w:val="es-CO"/>
        </w:rPr>
        <w:t>Lugar, fecha</w:t>
      </w: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]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Señores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Sr. Representante Residente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Bogotá -  Colombia</w:t>
      </w:r>
    </w:p>
    <w:p w:rsidR="00566729" w:rsidRPr="00000BE3" w:rsidRDefault="00566729" w:rsidP="00566729">
      <w:pPr>
        <w:ind w:left="144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ind w:left="1854" w:hanging="113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Asunto: </w:t>
      </w:r>
    </w:p>
    <w:p w:rsidR="00566729" w:rsidRPr="00F13DB8" w:rsidRDefault="00B32165" w:rsidP="00566729">
      <w:pPr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PROCESO N° 1308</w:t>
      </w:r>
      <w:r w:rsidR="00566729"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 -2015 referencia: </w:t>
      </w:r>
      <w:r w:rsidR="00566729" w:rsidRPr="008220B5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“</w:t>
      </w:r>
      <w:r w:rsidR="008220B5" w:rsidRPr="008220B5">
        <w:rPr>
          <w:rFonts w:asciiTheme="minorHAnsi" w:hAnsiTheme="minorHAnsi"/>
          <w:b/>
          <w:color w:val="000000"/>
          <w:sz w:val="22"/>
          <w:szCs w:val="22"/>
          <w:u w:val="single"/>
          <w:lang w:val="es-CO" w:eastAsia="es-CO"/>
        </w:rPr>
        <w:t>Co</w:t>
      </w:r>
      <w:bookmarkStart w:id="0" w:name="_GoBack"/>
      <w:bookmarkEnd w:id="0"/>
      <w:r w:rsidR="008220B5" w:rsidRPr="008220B5">
        <w:rPr>
          <w:rFonts w:asciiTheme="minorHAnsi" w:hAnsiTheme="minorHAnsi"/>
          <w:b/>
          <w:color w:val="000000"/>
          <w:sz w:val="22"/>
          <w:szCs w:val="22"/>
          <w:u w:val="single"/>
          <w:lang w:val="es-CO" w:eastAsia="es-CO"/>
        </w:rPr>
        <w:t xml:space="preserve">ntratar una (1) universidad para </w:t>
      </w:r>
      <w:r w:rsidR="008220B5" w:rsidRPr="008220B5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Realizar</w:t>
      </w:r>
      <w:r w:rsidR="008220B5" w:rsidRPr="008220B5">
        <w:rPr>
          <w:rFonts w:asciiTheme="minorHAnsi" w:hAnsiTheme="minorHAnsi"/>
          <w:b/>
          <w:color w:val="000000"/>
          <w:sz w:val="22"/>
          <w:szCs w:val="22"/>
          <w:u w:val="single"/>
          <w:lang w:val="es-CO"/>
        </w:rPr>
        <w:t xml:space="preserve"> un diplomado en modalidad presencial sobre </w:t>
      </w:r>
      <w:r w:rsidR="008220B5" w:rsidRPr="008220B5">
        <w:rPr>
          <w:rFonts w:asciiTheme="minorHAnsi" w:hAnsiTheme="minorHAnsi" w:cs="Arial"/>
          <w:b/>
          <w:sz w:val="22"/>
          <w:szCs w:val="22"/>
          <w:u w:val="single"/>
          <w:lang w:val="es-CO"/>
        </w:rPr>
        <w:t>Hermenéutica Jurídica</w:t>
      </w:r>
      <w:r w:rsidR="008220B5" w:rsidRPr="008220B5">
        <w:rPr>
          <w:rFonts w:asciiTheme="minorHAnsi" w:hAnsiTheme="minorHAnsi"/>
          <w:b/>
          <w:color w:val="000000"/>
          <w:sz w:val="22"/>
          <w:szCs w:val="22"/>
          <w:u w:val="single"/>
          <w:lang w:val="es-CO"/>
        </w:rPr>
        <w:t>.</w:t>
      </w:r>
      <w:r w:rsidR="00566729" w:rsidRPr="008220B5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”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Los abajo firmantes ofrecemos proveer los servicios de consultoría para “</w:t>
      </w:r>
      <w:r w:rsidR="00B32165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Realizar</w:t>
      </w:r>
      <w:r w:rsidR="00F13DB8" w:rsidRPr="00F13DB8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 un diplomado en modalidad presencial sobre Hermenéutica Jurídica</w:t>
      </w:r>
      <w:r w:rsidRPr="00000BE3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”</w:t>
      </w: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>.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de conformidad con su Solicitud de Propuestas de fecha xx de </w:t>
      </w:r>
      <w:proofErr w:type="spellStart"/>
      <w:r w:rsidRPr="00000BE3">
        <w:rPr>
          <w:rFonts w:asciiTheme="minorHAnsi" w:hAnsiTheme="minorHAnsi" w:cstheme="minorHAnsi"/>
          <w:sz w:val="22"/>
          <w:szCs w:val="22"/>
          <w:lang w:val="es-CO"/>
        </w:rPr>
        <w:t>xxxx</w:t>
      </w:r>
      <w:proofErr w:type="spellEnd"/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de 2015 y con nuestra propuesta.  Presentamos a continuación nuestra propuesta, que comprende esta propuesta técnica.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El período de validez de la propuesta es de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ciento veinte (120)</w:t>
      </w:r>
      <w:r w:rsidRPr="00000BE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días calendario,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</w:t>
      </w:r>
      <w:r w:rsidR="00F13DB8">
        <w:rPr>
          <w:rFonts w:asciiTheme="minorHAnsi" w:hAnsiTheme="minorHAnsi" w:cstheme="minorHAnsi"/>
          <w:sz w:val="22"/>
          <w:szCs w:val="22"/>
          <w:lang w:val="es-CO"/>
        </w:rPr>
        <w:t xml:space="preserve"> plazo de dos (2) meses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, contados a partir de la fecha del contrato de iniciación del mismo. Que si se nos adjudica el contrato, nos comprometemos a constituir las garantías requeridas y a suscribirlo dentro de los términos señalados para ello.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Firma autorizada: [firma del representante autorizado]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y cargo del signatario: [indicar nombre y cargo]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del proponente: [indicar nombre completo del proponente]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Dirección: [indicar dirección y ciudad]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Teléfono y fax: [indicar número e indicativo de larga distancia]</w:t>
      </w:r>
    </w:p>
    <w:p w:rsidR="0004144E" w:rsidRDefault="003F117D" w:rsidP="003F117D">
      <w:pPr>
        <w:jc w:val="both"/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Correos electrónicos de contacto</w:t>
      </w:r>
    </w:p>
    <w:sectPr w:rsidR="00041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29" w:rsidRDefault="00566729" w:rsidP="00566729">
      <w:r>
        <w:separator/>
      </w:r>
    </w:p>
  </w:endnote>
  <w:endnote w:type="continuationSeparator" w:id="0">
    <w:p w:rsidR="00566729" w:rsidRDefault="00566729" w:rsidP="0056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29" w:rsidRDefault="00566729" w:rsidP="00566729">
      <w:r>
        <w:separator/>
      </w:r>
    </w:p>
  </w:footnote>
  <w:footnote w:type="continuationSeparator" w:id="0">
    <w:p w:rsidR="00566729" w:rsidRDefault="00566729" w:rsidP="00566729">
      <w:r>
        <w:continuationSeparator/>
      </w:r>
    </w:p>
  </w:footnote>
  <w:footnote w:id="1">
    <w:p w:rsidR="00566729" w:rsidRPr="00F664FB" w:rsidRDefault="00566729" w:rsidP="00566729">
      <w:pPr>
        <w:jc w:val="both"/>
        <w:rPr>
          <w:rFonts w:asciiTheme="minorHAnsi" w:hAnsiTheme="minorHAnsi"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F664FB">
        <w:rPr>
          <w:rFonts w:asciiTheme="minorHAnsi" w:hAnsiTheme="minorHAnsi"/>
          <w:i/>
          <w:snapToGrid w:val="0"/>
          <w:sz w:val="16"/>
          <w:szCs w:val="16"/>
          <w:lang w:val="es-ES_tradnl"/>
        </w:rPr>
        <w:t>Este apartado será la guía del Proveedor de Servicios en la preparación de su Propuesta.</w:t>
      </w:r>
    </w:p>
  </w:footnote>
  <w:footnote w:id="2">
    <w:p w:rsidR="00566729" w:rsidRPr="00F664FB" w:rsidRDefault="00566729" w:rsidP="00566729">
      <w:pPr>
        <w:pStyle w:val="Textonotapie"/>
        <w:rPr>
          <w:rFonts w:asciiTheme="minorHAnsi" w:hAnsiTheme="minorHAnsi"/>
          <w:i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i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29"/>
    <w:rsid w:val="0004144E"/>
    <w:rsid w:val="003F117D"/>
    <w:rsid w:val="00566729"/>
    <w:rsid w:val="00805EC9"/>
    <w:rsid w:val="008220B5"/>
    <w:rsid w:val="00984C87"/>
    <w:rsid w:val="00B32165"/>
    <w:rsid w:val="00F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6</cp:revision>
  <dcterms:created xsi:type="dcterms:W3CDTF">2015-05-25T19:11:00Z</dcterms:created>
  <dcterms:modified xsi:type="dcterms:W3CDTF">2015-08-05T19:23:00Z</dcterms:modified>
</cp:coreProperties>
</file>